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0"/>
        <w:gridCol w:w="4820"/>
      </w:tblGrid>
      <w:tr w:rsidR="000E7E72" w:rsidRPr="00A753A0" w:rsidTr="008F4530">
        <w:tc>
          <w:tcPr>
            <w:tcW w:w="4678" w:type="dxa"/>
          </w:tcPr>
          <w:p w:rsidR="000E7E72" w:rsidRPr="00A753A0" w:rsidRDefault="000E7E72" w:rsidP="001B4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7E72" w:rsidRPr="00A753A0" w:rsidRDefault="000E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E7E72" w:rsidRPr="00A753A0" w:rsidRDefault="001B4583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  <w:p w:rsidR="001B4583" w:rsidRPr="00A753A0" w:rsidRDefault="001B4583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40076" w:rsidRPr="00A753A0" w:rsidRDefault="00040076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 xml:space="preserve">АНО «Парк культуры и отдыха </w:t>
            </w:r>
          </w:p>
          <w:p w:rsidR="001B4583" w:rsidRPr="00A753A0" w:rsidRDefault="00040076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  <w:p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="00040076" w:rsidRPr="00A753A0">
              <w:rPr>
                <w:rFonts w:ascii="Times New Roman" w:hAnsi="Times New Roman" w:cs="Times New Roman"/>
                <w:sz w:val="24"/>
                <w:szCs w:val="24"/>
              </w:rPr>
              <w:t>А.А.Старшинин</w:t>
            </w:r>
            <w:proofErr w:type="spellEnd"/>
          </w:p>
          <w:p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r w:rsidR="001B4583" w:rsidRPr="00A753A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____202</w:t>
            </w:r>
            <w:r w:rsidR="00A75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4583" w:rsidRPr="00A753A0" w:rsidRDefault="001B4583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83" w:rsidRPr="00A753A0" w:rsidRDefault="001B4583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E7E72" w:rsidRPr="00A753A0" w:rsidRDefault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E72" w:rsidRPr="00A753A0" w:rsidRDefault="000E7E72">
      <w:pPr>
        <w:rPr>
          <w:rFonts w:ascii="Times New Roman" w:hAnsi="Times New Roman" w:cs="Times New Roman"/>
        </w:rPr>
      </w:pPr>
    </w:p>
    <w:p w:rsidR="001B4583" w:rsidRPr="00A753A0" w:rsidRDefault="001B4583">
      <w:pPr>
        <w:rPr>
          <w:rFonts w:ascii="Times New Roman" w:hAnsi="Times New Roman" w:cs="Times New Roman"/>
        </w:rPr>
      </w:pPr>
    </w:p>
    <w:p w:rsidR="001B4583" w:rsidRPr="00A753A0" w:rsidRDefault="001B4583">
      <w:pPr>
        <w:rPr>
          <w:rFonts w:ascii="Times New Roman" w:hAnsi="Times New Roman" w:cs="Times New Roman"/>
        </w:rPr>
      </w:pPr>
    </w:p>
    <w:p w:rsidR="001B4583" w:rsidRPr="00A753A0" w:rsidRDefault="001B4583" w:rsidP="001B458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53A0">
        <w:rPr>
          <w:rFonts w:ascii="Times New Roman" w:eastAsia="Calibri" w:hAnsi="Times New Roman" w:cs="Times New Roman"/>
          <w:b/>
          <w:sz w:val="26"/>
          <w:szCs w:val="26"/>
        </w:rPr>
        <w:t>ЗАДАНИЕ НА РАЗРАБОТКУ</w:t>
      </w:r>
    </w:p>
    <w:p w:rsidR="001B4583" w:rsidRPr="00A753A0" w:rsidRDefault="001B4583" w:rsidP="001B458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753A0">
        <w:rPr>
          <w:rFonts w:ascii="Times New Roman" w:eastAsia="Calibri" w:hAnsi="Times New Roman" w:cs="Times New Roman"/>
          <w:sz w:val="26"/>
          <w:szCs w:val="26"/>
        </w:rPr>
        <w:t>проектной документации объекта капитального строительства,</w:t>
      </w:r>
    </w:p>
    <w:p w:rsidR="001B4583" w:rsidRDefault="001B4583" w:rsidP="001B458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753A0">
        <w:rPr>
          <w:rFonts w:ascii="Times New Roman" w:eastAsia="Calibri" w:hAnsi="Times New Roman" w:cs="Times New Roman"/>
          <w:sz w:val="26"/>
          <w:szCs w:val="26"/>
        </w:rPr>
        <w:t>реконструкции непроизводственного назначения</w:t>
      </w:r>
      <w:r w:rsidRPr="00A753A0">
        <w:rPr>
          <w:rFonts w:ascii="Times New Roman" w:hAnsi="Times New Roman" w:cs="Times New Roman"/>
          <w:sz w:val="26"/>
          <w:szCs w:val="26"/>
        </w:rPr>
        <w:t xml:space="preserve"> п</w:t>
      </w:r>
      <w:r w:rsidRPr="00A753A0">
        <w:rPr>
          <w:rFonts w:ascii="Times New Roman" w:eastAsia="Calibri" w:hAnsi="Times New Roman" w:cs="Times New Roman"/>
          <w:sz w:val="26"/>
          <w:szCs w:val="26"/>
        </w:rPr>
        <w:t xml:space="preserve">о объекту: </w:t>
      </w:r>
    </w:p>
    <w:p w:rsidR="006D2B83" w:rsidRPr="00F63F9C" w:rsidRDefault="006D2B83" w:rsidP="006D2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BAB" w:rsidRDefault="006D2B83" w:rsidP="006D2B8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3F9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Выполнение проекта организации демонтажа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зданий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чайной, караульного </w:t>
      </w:r>
    </w:p>
    <w:p w:rsidR="006D2B83" w:rsidRPr="00F63F9C" w:rsidRDefault="006D2B83" w:rsidP="006D2B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помещения и теплицы</w:t>
      </w:r>
      <w:r w:rsidRPr="00F63F9C">
        <w:rPr>
          <w:rFonts w:ascii="Times New Roman" w:hAnsi="Times New Roman" w:cs="Times New Roman"/>
          <w:bCs/>
          <w:sz w:val="28"/>
          <w:szCs w:val="28"/>
        </w:rPr>
        <w:t xml:space="preserve"> по объе</w:t>
      </w:r>
      <w:r>
        <w:rPr>
          <w:rFonts w:ascii="Times New Roman" w:hAnsi="Times New Roman" w:cs="Times New Roman"/>
          <w:bCs/>
          <w:sz w:val="28"/>
          <w:szCs w:val="28"/>
        </w:rPr>
        <w:t>кту: Военно-патриотический парк</w:t>
      </w:r>
      <w:r w:rsidRPr="00F63F9C">
        <w:rPr>
          <w:rFonts w:ascii="Times New Roman" w:hAnsi="Times New Roman" w:cs="Times New Roman"/>
          <w:bCs/>
          <w:sz w:val="28"/>
          <w:szCs w:val="28"/>
        </w:rPr>
        <w:t xml:space="preserve"> культуры и отдыха Ре</w:t>
      </w:r>
      <w:r>
        <w:rPr>
          <w:rFonts w:ascii="Times New Roman" w:hAnsi="Times New Roman" w:cs="Times New Roman"/>
          <w:bCs/>
          <w:sz w:val="28"/>
          <w:szCs w:val="28"/>
        </w:rPr>
        <w:t>спублики Башкортостан «Патриот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B4583" w:rsidRPr="00A753A0" w:rsidRDefault="001B4583" w:rsidP="001B4583">
      <w:pPr>
        <w:spacing w:after="0"/>
        <w:jc w:val="center"/>
        <w:rPr>
          <w:rFonts w:ascii="Times New Roman" w:eastAsia="Calibri" w:hAnsi="Times New Roman" w:cs="Times New Roman"/>
        </w:rPr>
      </w:pPr>
    </w:p>
    <w:p w:rsidR="001B4583" w:rsidRPr="00A753A0" w:rsidRDefault="00040076" w:rsidP="001B4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3A0">
        <w:rPr>
          <w:rFonts w:ascii="Times New Roman" w:eastAsia="Calibri" w:hAnsi="Times New Roman" w:cs="Times New Roman"/>
          <w:sz w:val="28"/>
          <w:szCs w:val="28"/>
        </w:rPr>
        <w:t xml:space="preserve">Заказ </w:t>
      </w:r>
      <w:r w:rsidR="00D44BC9" w:rsidRPr="00A753A0">
        <w:rPr>
          <w:rFonts w:ascii="Times New Roman" w:eastAsia="Calibri" w:hAnsi="Times New Roman" w:cs="Times New Roman"/>
          <w:sz w:val="28"/>
          <w:szCs w:val="28"/>
        </w:rPr>
        <w:t>20830.</w:t>
      </w:r>
      <w:r w:rsidR="006D2B83">
        <w:rPr>
          <w:rFonts w:ascii="Times New Roman" w:eastAsia="Calibri" w:hAnsi="Times New Roman" w:cs="Times New Roman"/>
          <w:sz w:val="28"/>
          <w:szCs w:val="28"/>
        </w:rPr>
        <w:t>8</w:t>
      </w:r>
    </w:p>
    <w:p w:rsidR="00605797" w:rsidRPr="00A753A0" w:rsidRDefault="00605797" w:rsidP="001B45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102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210"/>
        <w:gridCol w:w="5925"/>
      </w:tblGrid>
      <w:tr w:rsidR="001B4583" w:rsidRPr="00A753A0" w:rsidTr="008F2EBA">
        <w:trPr>
          <w:trHeight w:val="105"/>
        </w:trPr>
        <w:tc>
          <w:tcPr>
            <w:tcW w:w="894" w:type="dxa"/>
          </w:tcPr>
          <w:p w:rsidR="001B4583" w:rsidRPr="00A753A0" w:rsidRDefault="001B4583" w:rsidP="001B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1B4583" w:rsidRDefault="001B4583" w:rsidP="001B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AEE" w:rsidRDefault="00201AEE" w:rsidP="001B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AEE" w:rsidRPr="00A753A0" w:rsidRDefault="00201AEE" w:rsidP="001B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"ИСПОЛНИТЕЛЬ"</w:t>
            </w:r>
          </w:p>
          <w:p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583" w:rsidRDefault="001B4583" w:rsidP="001B458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8A1BBB" w:rsidRPr="00A75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572FF" w:rsidRPr="00A753A0" w:rsidRDefault="00E572FF" w:rsidP="001B458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  <w:p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___________________ 202</w:t>
            </w:r>
            <w:r w:rsidR="00A753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583" w:rsidRPr="00A753A0" w:rsidRDefault="001B4583" w:rsidP="001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5797" w:rsidRPr="00A753A0" w:rsidRDefault="00605797" w:rsidP="001B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97" w:rsidRPr="00A753A0" w:rsidRDefault="00605797" w:rsidP="00605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583" w:rsidRPr="00A753A0" w:rsidRDefault="00605797" w:rsidP="008A1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201AEE" w:rsidRDefault="00201AEE" w:rsidP="00201AEE">
      <w:pPr>
        <w:autoSpaceDE w:val="0"/>
        <w:autoSpaceDN w:val="0"/>
        <w:ind w:left="5760" w:firstLine="720"/>
      </w:pPr>
    </w:p>
    <w:p w:rsidR="008A1BBB" w:rsidRDefault="008A1BBB" w:rsidP="00201AEE">
      <w:pPr>
        <w:autoSpaceDE w:val="0"/>
        <w:autoSpaceDN w:val="0"/>
        <w:ind w:left="5760" w:firstLine="720"/>
      </w:pPr>
    </w:p>
    <w:p w:rsidR="00201AEE" w:rsidRDefault="00201AEE" w:rsidP="00201AEE">
      <w:pPr>
        <w:autoSpaceDE w:val="0"/>
        <w:autoSpaceDN w:val="0"/>
        <w:ind w:left="5760" w:firstLine="720"/>
      </w:pPr>
    </w:p>
    <w:p w:rsidR="00E572FF" w:rsidRDefault="00E572FF" w:rsidP="00201AEE">
      <w:pPr>
        <w:autoSpaceDE w:val="0"/>
        <w:autoSpaceDN w:val="0"/>
        <w:ind w:left="5760" w:firstLine="720"/>
      </w:pP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6D2B83" w:rsidTr="006E1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B83" w:rsidRPr="006D2B83" w:rsidRDefault="006D2B83" w:rsidP="006D2B83">
            <w:pPr>
              <w:tabs>
                <w:tab w:val="left" w:pos="65"/>
                <w:tab w:val="left" w:pos="3255"/>
              </w:tabs>
              <w:spacing w:after="0" w:line="240" w:lineRule="auto"/>
              <w:ind w:left="-45" w:firstLine="1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6D2B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D2B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2B8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</w:tr>
      <w:tr w:rsidR="006D2B83" w:rsidTr="006E1850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B83" w:rsidRDefault="006D2B83" w:rsidP="006D2B83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83" w:rsidRPr="006E1850" w:rsidRDefault="006D2B83" w:rsidP="00661BCD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проекта организации р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бот по  демонтажу объектов недвижимости, не явля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 xml:space="preserve">щихся объектами жилого </w:t>
            </w:r>
            <w:proofErr w:type="spellStart"/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назначенияна</w:t>
            </w:r>
            <w:proofErr w:type="spellEnd"/>
            <w:r w:rsidRPr="006E185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 w:rsidRPr="006E1850">
              <w:rPr>
                <w:rFonts w:ascii="Times New Roman" w:hAnsi="Times New Roman" w:cs="Times New Roman"/>
                <w:sz w:val="24"/>
                <w:szCs w:val="24"/>
              </w:rPr>
              <w:t xml:space="preserve">  района, село </w:t>
            </w:r>
            <w:proofErr w:type="spellStart"/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Алкино</w:t>
            </w:r>
            <w:proofErr w:type="spellEnd"/>
            <w:r w:rsidRPr="006E1850">
              <w:rPr>
                <w:rFonts w:ascii="Times New Roman" w:hAnsi="Times New Roman" w:cs="Times New Roman"/>
                <w:sz w:val="24"/>
                <w:szCs w:val="24"/>
              </w:rPr>
              <w:t xml:space="preserve"> – 2, Республики Башкортостан </w:t>
            </w:r>
          </w:p>
        </w:tc>
      </w:tr>
      <w:tr w:rsidR="006D2B83" w:rsidTr="006E1850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B83" w:rsidRDefault="006D2B83" w:rsidP="006D2B83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 xml:space="preserve">Месторасположение сносимых объектов  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капитального стро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  (ветхо-аварийных домов)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83" w:rsidRPr="006E1850" w:rsidRDefault="006D2B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Село Алкино-2, </w:t>
            </w:r>
            <w:proofErr w:type="spellStart"/>
            <w:r w:rsidRPr="006E1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Чишминского</w:t>
            </w:r>
            <w:proofErr w:type="spellEnd"/>
            <w:r w:rsidRPr="006E1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РБ</w:t>
            </w:r>
          </w:p>
        </w:tc>
      </w:tr>
      <w:tr w:rsidR="006D2B83" w:rsidTr="006E1850">
        <w:trPr>
          <w:trHeight w:val="4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B83" w:rsidRDefault="006D2B83" w:rsidP="006D2B83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83" w:rsidRPr="006E1850" w:rsidRDefault="006D2B83">
            <w:pPr>
              <w:tabs>
                <w:tab w:val="left" w:pos="3255"/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аварийных и разрушенных зданий, не являющихся объектами жилого назначения</w:t>
            </w:r>
          </w:p>
        </w:tc>
      </w:tr>
      <w:tr w:rsidR="006D2B83" w:rsidTr="006E1850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B83" w:rsidRDefault="006D2B83" w:rsidP="006D2B83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ектов сноса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1.Караульное помещение: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год постройки 1983, здание кирпичное, строительный объем 1292м3, площадь 283,9м</w:t>
            </w:r>
            <w:proofErr w:type="gramStart"/>
            <w:r w:rsidRPr="006E1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2.Солдатская чайная: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год постройки 1984, здание кирпичное, строительный объем 426м3, площадь 163,5м</w:t>
            </w:r>
            <w:proofErr w:type="gramStart"/>
            <w:r w:rsidRPr="006E1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3.Теплица: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год постройки 1985, здание кирпичное с  металлич</w:t>
            </w:r>
            <w:r w:rsidRPr="006E1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E1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 каркасом, строительный объем 375м3, площадь 170м2</w:t>
            </w:r>
          </w:p>
        </w:tc>
      </w:tr>
      <w:tr w:rsidR="006D2B83" w:rsidTr="006E1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B83" w:rsidRDefault="006D2B83" w:rsidP="006D2B83">
            <w:pPr>
              <w:tabs>
                <w:tab w:val="left" w:pos="3255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</w:t>
            </w:r>
          </w:p>
        </w:tc>
      </w:tr>
      <w:tr w:rsidR="006D2B83" w:rsidTr="006E1850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B83" w:rsidRDefault="006D2B83" w:rsidP="006D2B83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С момента заключения контракта в течение 35 кале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дарных дней</w:t>
            </w:r>
          </w:p>
        </w:tc>
      </w:tr>
      <w:tr w:rsidR="006D2B83" w:rsidTr="0026283F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B83" w:rsidRDefault="006D2B83" w:rsidP="006D2B83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Требования  к проекту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1. 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организации работ  по  сносу или демонтажу объектов капитального строительства   (снос аварийных и разрушенных зданий, не являющихся объектами ж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назначения) должен соответствовать следующим документам:</w:t>
            </w:r>
          </w:p>
          <w:p w:rsidR="006D2B83" w:rsidRPr="006E1850" w:rsidRDefault="006D2B8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Постановление Правительства РФ от 16.02.2008 N 87 (ред. от 17.09.2018) "О составе разделов проектной д</w:t>
            </w:r>
            <w:r w:rsidRPr="006E18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 w:rsidRPr="006E18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кументации и требованиях к их содержанию";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СНиП 12-03-2001 «Безопасность труда в строительстве. Часть 1. Общие требования»;</w:t>
            </w:r>
          </w:p>
          <w:p w:rsidR="006D2B83" w:rsidRPr="006E1850" w:rsidRDefault="006D2B8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МДС 12-46.2008 Методические рекомендации по ра</w:t>
            </w:r>
            <w:r w:rsidRPr="006E185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з</w:t>
            </w:r>
            <w:r w:rsidRPr="006E185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работке и оформлению проекта организации строител</w:t>
            </w:r>
            <w:r w:rsidRPr="006E185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ь</w:t>
            </w:r>
            <w:r w:rsidRPr="006E185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ства, проекта организации работ по сносу (демонтажу), проекта производства работ;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- СП ХХХ.1325800.2016 «Здания и сооружения. Правила производства при демонтаже и утилизации»;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- СП 112.13330.2011 «Пожарная безопасность зданий и сооружений»;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- СП 70.13330.2012 «Несущие и ограждающие ко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струкции»;</w:t>
            </w:r>
          </w:p>
          <w:p w:rsidR="006D2B83" w:rsidRPr="006E1850" w:rsidRDefault="006D2B8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- № 384-ФЗ "Технический регламент о безопасности зданий и сооружений".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2. 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организации работ  по  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сносу или демонтажу объектов капитального строительства на территории</w:t>
            </w:r>
            <w:r w:rsidR="00661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Алкино-2 </w:t>
            </w:r>
            <w:r w:rsidR="0066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иметь следующий состав: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а) основание для разработки проекта организации работ  по  сносу или демонтажу объектов капитального стро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  (сносу или демонтажу объектов капитального строительства   (снос аварийных и разрушенных зданий, не являющихся объектами жилого назначения));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2.1. В текстовой части: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б) перечень зданий, строений и сооружений объектов капитального строительства;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перечень мероприятий по выведению из эксплуатации зданий, строений и сооружений объектов капитального строительства, подлежащих сносу (демонтажу);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 обеспечению защиты ликв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дируемых  зданий строений и сооружений объектов к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питального строительства;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г) перечень мероприятий по обеспечению защиты ли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видируемых зданий, строений и сооружений объектов капитального строительства от проникновения людей, животных в опасную зону и внутрь объекта;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д) описание и обоснование принятого метода сноса (д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монтажа);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е) расчеты и обоснование размеров зон развала и опа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зон в зависимости от принятого метода сноса (д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монтажа);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ж) оценку вероятности повреждения при сносе (демо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таже) инженерной инфраструктуры, в том числе де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 подземных сетей инженерно-технического обеспечения;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з) описание и обоснование методов защиты и защитных устройств сетей инженерно-технического обеспечения,  согласованные с владельцами этих сетей;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и) описание и обоснование решений по безопасным м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тодам ведения работ по сносу (демонтажу);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к) перечень мероприятий по обеспечению безопасности населения,  в том числе его оповещения и эвакуации (при необходимости);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л) описание решений по вывозу мусора;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м) перечень мероприятий  по рекультивации и благ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земельного участка (при необходимости);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2.2. В графической части: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а)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занием ме</w:t>
            </w:r>
            <w:proofErr w:type="gramStart"/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ст скл</w:t>
            </w:r>
            <w:proofErr w:type="gramEnd"/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адирования  разбираемых материалов, конструкций  изделий и оборудования;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б) чертежи защитных устройств инженерной инфр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и подземных коммуникаций;</w:t>
            </w:r>
          </w:p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в) технологические карты-схемы последовательности сноса (демонтажа) строительных конструкций и обор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дования.</w:t>
            </w:r>
          </w:p>
        </w:tc>
      </w:tr>
      <w:tr w:rsidR="006D2B83" w:rsidTr="006E1850">
        <w:trPr>
          <w:trHeight w:val="1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B83" w:rsidRDefault="006D2B83" w:rsidP="006D2B83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83" w:rsidRPr="006E1850" w:rsidRDefault="006D2B83">
            <w:pPr>
              <w:tabs>
                <w:tab w:val="left" w:pos="358"/>
              </w:tabs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разработать в соответствии с нормативными правовыми актами РФ и сметными нормативами, сведения о которых включены в фед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ральный реестр сметных нормативов, в объеме необх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димом для завершения строительства объекта и ввода его в эксплуатацию, а также получения положительн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го заключения органов государственной экспертизы о достоверности определения сметной стоимости стро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тельства.  Состав и оформление сметной документации выполнять в соответствии с Постановлением Прав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тельства РФ от 16.02.2008 № 87 «О составе разделов проектной документации и требованиях к их содерж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нию». Проектировщик в соответствии с заданием на проектирование</w:t>
            </w: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действующими сметными нормат</w:t>
            </w: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вами, используемыми при определении сметной сто</w:t>
            </w: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мости строительства, разрабатывает сметную докуме</w:t>
            </w: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</w:t>
            </w: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тацию в следующем составе:</w:t>
            </w:r>
          </w:p>
          <w:p w:rsidR="006D2B83" w:rsidRPr="006E1850" w:rsidRDefault="006D2B83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сводный сметный расчет; </w:t>
            </w:r>
          </w:p>
          <w:p w:rsidR="006D2B83" w:rsidRPr="006E1850" w:rsidRDefault="006D2B83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объектные сметы;</w:t>
            </w:r>
          </w:p>
          <w:p w:rsidR="006D2B83" w:rsidRPr="006E1850" w:rsidRDefault="006D2B83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 локальные сметы.</w:t>
            </w:r>
          </w:p>
          <w:p w:rsidR="006D2B83" w:rsidRPr="006E1850" w:rsidRDefault="006D2B83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Сметная документация разрабатывается базисно-индексным методом с применением территориальных единичных расценок (ТЕР-2001 редакция 2014 г. с И</w:t>
            </w:r>
            <w:proofErr w:type="gramStart"/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proofErr w:type="gramEnd"/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(6)) Республики Башкортостан, в том числе их отдельных составляющих, сведения о которых включены в федеральный реестр сметных нормативов, с пересчетом в текущий уровень цен индексами изменения сметной стоимости, сообщаемыми письмами Минстроя России на дату выдачи сметной документации.</w:t>
            </w:r>
          </w:p>
          <w:p w:rsidR="006D2B83" w:rsidRPr="006E1850" w:rsidRDefault="006D2B83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сметную документацию в сводный сметный расчет общей стоимости строительства объекта включить:</w:t>
            </w:r>
          </w:p>
          <w:p w:rsidR="006D2B83" w:rsidRPr="006E1850" w:rsidRDefault="006D2B83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затраты на снос зданий, строений и сооружений, зелёных насаждений;</w:t>
            </w:r>
          </w:p>
          <w:p w:rsidR="006D2B83" w:rsidRPr="006E1850" w:rsidRDefault="006D2B83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затраты на вынос (демонтаж) магистральных инженерных сетей и коммуникаций, объектов энергетического хозяйства и иных инженерных сетей и коммуникаций попадающих под пятно застройки объекта, определить проектом;</w:t>
            </w:r>
          </w:p>
          <w:p w:rsidR="006D2B83" w:rsidRPr="006E1850" w:rsidRDefault="006D2B83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D2B83" w:rsidRPr="006E1850" w:rsidRDefault="006D2B83">
            <w:pPr>
              <w:tabs>
                <w:tab w:val="left" w:pos="358"/>
                <w:tab w:val="left" w:pos="709"/>
              </w:tabs>
              <w:suppressAutoHyphens/>
              <w:spacing w:after="0" w:line="100" w:lineRule="atLeast"/>
              <w:ind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затраты на проведение государственной экспертизы достоверности определения сметной стоимости;</w:t>
            </w:r>
          </w:p>
          <w:p w:rsidR="006D2B83" w:rsidRPr="006E1850" w:rsidRDefault="006D2B83">
            <w:pPr>
              <w:tabs>
                <w:tab w:val="left" w:pos="709"/>
              </w:tabs>
              <w:suppressAutoHyphens/>
              <w:spacing w:after="0" w:line="240" w:lineRule="atLeast"/>
              <w:ind w:left="59" w:right="-2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затраты на содержание службы дирекции (технического надзора) за строительством объекта;</w:t>
            </w:r>
          </w:p>
          <w:p w:rsidR="006D2B83" w:rsidRPr="006E1850" w:rsidRDefault="006D2B83">
            <w:pPr>
              <w:tabs>
                <w:tab w:val="left" w:pos="709"/>
              </w:tabs>
              <w:suppressAutoHyphens/>
              <w:spacing w:after="0" w:line="240" w:lineRule="atLeast"/>
              <w:ind w:left="59" w:right="-2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на временные здания и сооружения согласно МДС;</w:t>
            </w:r>
          </w:p>
          <w:p w:rsidR="006D2B83" w:rsidRPr="006E1850" w:rsidRDefault="006D2B83">
            <w:pPr>
              <w:tabs>
                <w:tab w:val="left" w:pos="709"/>
              </w:tabs>
              <w:suppressAutoHyphens/>
              <w:spacing w:after="0" w:line="240" w:lineRule="atLeast"/>
              <w:ind w:left="59" w:right="-2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- на производство работ в зимнее время согласно МДС;</w:t>
            </w:r>
          </w:p>
          <w:p w:rsidR="006D2B83" w:rsidRPr="006E1850" w:rsidRDefault="006D2B83">
            <w:pPr>
              <w:tabs>
                <w:tab w:val="left" w:pos="709"/>
              </w:tabs>
              <w:suppressAutoHyphens/>
              <w:spacing w:after="0" w:line="240" w:lineRule="atLeast"/>
              <w:ind w:left="59" w:right="-2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затраты на ведение авторского надзора проектной организации за сносом объекта — 0,2% согласно МДС;</w:t>
            </w:r>
          </w:p>
          <w:p w:rsidR="006D2B83" w:rsidRPr="006E1850" w:rsidRDefault="006D2B83" w:rsidP="006E1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sz w:val="24"/>
                <w:szCs w:val="24"/>
              </w:rPr>
              <w:t>- на непредвиденные работы (расходы) — 2%.</w:t>
            </w:r>
          </w:p>
        </w:tc>
      </w:tr>
      <w:tr w:rsidR="006D2B83" w:rsidTr="006E1850">
        <w:trPr>
          <w:trHeight w:val="1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B83" w:rsidRDefault="006D2B83" w:rsidP="006D2B83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Необходимость проведения государственной экспертизы проектной документации и д</w:t>
            </w:r>
            <w:r w:rsidRPr="006E185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6E185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стоверности определения сме</w:t>
            </w:r>
            <w:r w:rsidRPr="006E185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Pr="006E185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ной стоимости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262" w:rsidRDefault="006D2B83" w:rsidP="009F09E7">
            <w:pPr>
              <w:spacing w:after="0" w:line="240" w:lineRule="auto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6E1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Согласно постановления Правительства Российской Ф</w:t>
            </w:r>
            <w:r w:rsidRPr="006E1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6E1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дерации от 18.05.2009 № 427 «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нию объектов культурного наследия (памятников ист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рии и культуры) народов Российской Федерации, фина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сирование которых осуществляется с привлечением средств бюджетов бюджетной системы Российской Ф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дерации, средств юридических лиц, созданных Росси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ской Федерацией, субъектами Российской Федерации, муниципальными образованиями, юридических лиц</w:t>
            </w:r>
            <w:proofErr w:type="gramEnd"/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ля Российской Федерации, субъектов Российской Фед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рации, муниципальных образований в уставных (скл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дочных) капиталах которых составляет более 50 проце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 xml:space="preserve">тов*» </w:t>
            </w:r>
            <w:bookmarkStart w:id="1" w:name="P0007"/>
            <w:bookmarkEnd w:id="1"/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(с изменениями на 22.10.2018) необходимо пер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>дать на рассмотрение</w:t>
            </w:r>
            <w:r w:rsidRPr="006E1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государственную экспертизу см</w:t>
            </w:r>
            <w:r w:rsidRPr="006E1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="009F09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ты</w:t>
            </w:r>
            <w:r w:rsidRPr="006E1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 получить положительное заключение государстве</w:t>
            </w:r>
            <w:r w:rsidRPr="006E1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</w:t>
            </w:r>
            <w:r w:rsidRPr="006E1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ной экспертизы по достоверности определения сметной стоимости и передать  заключение в электронном виде Заказчику.</w:t>
            </w:r>
            <w:r w:rsidR="00CD326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Экспертиза проектной документации и </w:t>
            </w:r>
          </w:p>
          <w:p w:rsidR="006D2B83" w:rsidRPr="006E1850" w:rsidRDefault="00CD3262" w:rsidP="009F09E7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результатов инженерных изысканий не требуется.</w:t>
            </w:r>
          </w:p>
        </w:tc>
      </w:tr>
      <w:tr w:rsidR="006D2B83" w:rsidTr="006E1850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B83" w:rsidRDefault="006D2B83">
            <w:pPr>
              <w:tabs>
                <w:tab w:val="left" w:pos="34"/>
                <w:tab w:val="left" w:pos="3255"/>
              </w:tabs>
              <w:spacing w:after="0" w:line="240" w:lineRule="auto"/>
              <w:ind w:left="176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6E18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обязан: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 xml:space="preserve"> Оказать услуги в  срок и с надлежащим качеством, предусмотренными контрактом и его неотъемлемыми частями.</w:t>
            </w:r>
          </w:p>
        </w:tc>
      </w:tr>
      <w:tr w:rsidR="006D2B83" w:rsidTr="006E1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B83" w:rsidRDefault="006D2B83">
            <w:pPr>
              <w:tabs>
                <w:tab w:val="left" w:pos="3255"/>
              </w:tabs>
              <w:spacing w:after="0" w:line="240" w:lineRule="auto"/>
              <w:ind w:left="176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B83" w:rsidRPr="006E1850" w:rsidRDefault="006D2B83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185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оформлению и сдаче оказанных  услуг: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B83" w:rsidRPr="006E1850" w:rsidRDefault="006D2B83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Проектная </w:t>
            </w:r>
            <w:proofErr w:type="gramStart"/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gramEnd"/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предоставляемая Заказчику:</w:t>
            </w:r>
          </w:p>
          <w:p w:rsidR="006D2B83" w:rsidRPr="006E1850" w:rsidRDefault="006D2B83">
            <w:pPr>
              <w:tabs>
                <w:tab w:val="left" w:pos="709"/>
              </w:tabs>
              <w:suppressAutoHyphens/>
              <w:spacing w:after="0" w:line="100" w:lineRule="atLeast"/>
              <w:ind w:right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 бумажном виде в количестве 4 (четырех) экз. (дополнительные экземпляры разделов рабочей документации по отдельному договору);</w:t>
            </w:r>
          </w:p>
          <w:p w:rsidR="006D2B83" w:rsidRPr="006E1850" w:rsidRDefault="006D2B83">
            <w:pPr>
              <w:tabs>
                <w:tab w:val="left" w:pos="709"/>
              </w:tabs>
              <w:suppressAutoHyphens/>
              <w:spacing w:after="0" w:line="100" w:lineRule="atLeast"/>
              <w:ind w:left="65" w:right="-1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в электронном виде на </w:t>
            </w:r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CD</w:t>
            </w:r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</w:t>
            </w:r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-диске, в соответствие с листом «Состав проекта» в не редактируемом варианте в виде сканированных копий томов (разделов) с титульным листом, с подписями исполнителей, </w:t>
            </w:r>
            <w:proofErr w:type="spellStart"/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ГИПа</w:t>
            </w:r>
            <w:proofErr w:type="spellEnd"/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директора, представить в формате PDF, сметную документацию в электронном виде представить в программах «</w:t>
            </w:r>
            <w:proofErr w:type="spellStart"/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Grand-Smeta</w:t>
            </w:r>
            <w:proofErr w:type="spellEnd"/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 и «E</w:t>
            </w:r>
            <w:proofErr w:type="spellStart"/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xcel</w:t>
            </w:r>
            <w:proofErr w:type="spellEnd"/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».</w:t>
            </w:r>
          </w:p>
          <w:p w:rsidR="006D2B83" w:rsidRPr="006E1850" w:rsidRDefault="006D2B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Введение авторского надзора за строительством об</w:t>
            </w:r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ъ</w:t>
            </w:r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екта, по отдельному договору (контракту), затраты на проведение авторского надзора проектной организации за строительством объекта принять 0,2% от полной сметной стоимости объекта включить в ССР (</w:t>
            </w:r>
            <w:proofErr w:type="spellStart"/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</w:t>
            </w:r>
            <w:proofErr w:type="spellEnd"/>
            <w:r w:rsidRPr="006E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п. 4.91 МДС 81-35.2004 от 09.03.2004 с изменениями).</w:t>
            </w:r>
          </w:p>
        </w:tc>
      </w:tr>
    </w:tbl>
    <w:p w:rsidR="00201AEE" w:rsidRDefault="00201AEE" w:rsidP="00201AEE">
      <w:pPr>
        <w:pStyle w:val="ConsPlusNonformat"/>
        <w:jc w:val="both"/>
      </w:pPr>
    </w:p>
    <w:p w:rsidR="00CE3F30" w:rsidRDefault="00CE3F30" w:rsidP="00201AEE">
      <w:pPr>
        <w:autoSpaceDE w:val="0"/>
        <w:autoSpaceDN w:val="0"/>
        <w:ind w:left="5760" w:firstLine="720"/>
      </w:pPr>
    </w:p>
    <w:sectPr w:rsidR="00CE3F30" w:rsidSect="00CE3F30">
      <w:headerReference w:type="default" r:id="rId9"/>
      <w:footerReference w:type="default" r:id="rId10"/>
      <w:headerReference w:type="first" r:id="rId11"/>
      <w:pgSz w:w="11906" w:h="16838"/>
      <w:pgMar w:top="1701" w:right="425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5C" w:rsidRDefault="00214E5C" w:rsidP="000E7E72">
      <w:pPr>
        <w:spacing w:after="0" w:line="240" w:lineRule="auto"/>
      </w:pPr>
      <w:r>
        <w:separator/>
      </w:r>
    </w:p>
  </w:endnote>
  <w:endnote w:type="continuationSeparator" w:id="0">
    <w:p w:rsidR="00214E5C" w:rsidRDefault="00214E5C" w:rsidP="000E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C3" w:rsidRPr="000E7E72" w:rsidRDefault="008A1BBB">
    <w:pPr>
      <w:pStyle w:val="a5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6414770</wp:posOffset>
              </wp:positionH>
              <wp:positionV relativeFrom="paragraph">
                <wp:posOffset>-106045</wp:posOffset>
              </wp:positionV>
              <wp:extent cx="360045" cy="180340"/>
              <wp:effectExtent l="0" t="0" r="1905" b="10160"/>
              <wp:wrapNone/>
              <wp:docPr id="1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5C3" w:rsidRPr="00605797" w:rsidRDefault="00C57F84" w:rsidP="001B458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05797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FC25C3" w:rsidRPr="00605797">
                            <w:rPr>
                              <w:rFonts w:ascii="Arial" w:hAnsi="Arial" w:cs="Arial"/>
                            </w:rPr>
                            <w:instrText xml:space="preserve"> PAGE   \* MERGEFORMAT </w:instrText>
                          </w:r>
                          <w:r w:rsidRPr="00605797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E572FF">
                            <w:rPr>
                              <w:rFonts w:ascii="Arial" w:hAnsi="Arial" w:cs="Arial"/>
                              <w:noProof/>
                            </w:rPr>
                            <w:t>4</w:t>
                          </w:r>
                          <w:r w:rsidRPr="00605797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505.1pt;margin-top:-8.35pt;width:28.3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" filled="f" stroked="f">
              <v:textbox inset="0,0,0,0">
                <w:txbxContent>
                  <w:p w:rsidR="00FC25C3" w:rsidRPr="00605797" w:rsidRDefault="00C57F84" w:rsidP="001B458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605797">
                      <w:rPr>
                        <w:rFonts w:ascii="Arial" w:hAnsi="Arial" w:cs="Arial"/>
                      </w:rPr>
                      <w:fldChar w:fldCharType="begin"/>
                    </w:r>
                    <w:r w:rsidR="00FC25C3" w:rsidRPr="00605797">
                      <w:rPr>
                        <w:rFonts w:ascii="Arial" w:hAnsi="Arial" w:cs="Arial"/>
                      </w:rPr>
                      <w:instrText xml:space="preserve"> PAGE   \* MERGEFORMAT </w:instrText>
                    </w:r>
                    <w:r w:rsidRPr="00605797">
                      <w:rPr>
                        <w:rFonts w:ascii="Arial" w:hAnsi="Arial" w:cs="Arial"/>
                      </w:rPr>
                      <w:fldChar w:fldCharType="separate"/>
                    </w:r>
                    <w:r w:rsidR="00E572FF">
                      <w:rPr>
                        <w:rFonts w:ascii="Arial" w:hAnsi="Arial" w:cs="Arial"/>
                        <w:noProof/>
                      </w:rPr>
                      <w:t>4</w:t>
                    </w:r>
                    <w:r w:rsidRPr="00605797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6420485</wp:posOffset>
              </wp:positionH>
              <wp:positionV relativeFrom="paragraph">
                <wp:posOffset>-283210</wp:posOffset>
              </wp:positionV>
              <wp:extent cx="360045" cy="179705"/>
              <wp:effectExtent l="0" t="0" r="1905" b="10795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5C3" w:rsidRPr="0029233C" w:rsidRDefault="00FC25C3" w:rsidP="001B458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9233C">
                            <w:rPr>
                              <w:rFonts w:ascii="Arial" w:hAnsi="Arial" w:cs="Arial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505.55pt;margin-top:-22.3pt;width:28.3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" filled="f" stroked="f">
              <v:textbox inset="0,0,0,0">
                <w:txbxContent>
                  <w:p w:rsidR="00FC25C3" w:rsidRPr="0029233C" w:rsidRDefault="00FC25C3" w:rsidP="001B458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29233C">
                      <w:rPr>
                        <w:rFonts w:ascii="Arial" w:hAnsi="Arial" w:cs="Arial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3252470</wp:posOffset>
              </wp:positionH>
              <wp:positionV relativeFrom="paragraph">
                <wp:posOffset>-285750</wp:posOffset>
              </wp:positionV>
              <wp:extent cx="3168015" cy="360045"/>
              <wp:effectExtent l="0" t="0" r="13335" b="1905"/>
              <wp:wrapNone/>
              <wp:docPr id="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5C3" w:rsidRPr="0029233C" w:rsidRDefault="00FC25C3" w:rsidP="001B4583">
                          <w:pPr>
                            <w:spacing w:after="0" w:line="240" w:lineRule="auto"/>
                            <w:ind w:left="284"/>
                            <w:rPr>
                              <w:rFonts w:ascii="Arial" w:hAnsi="Arial" w:cs="Arial"/>
                            </w:rPr>
                          </w:pPr>
                          <w:r w:rsidRPr="0029233C">
                            <w:rPr>
                              <w:rFonts w:ascii="Arial" w:hAnsi="Arial" w:cs="Arial"/>
                            </w:rPr>
                            <w:t>ГИП _______________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9" type="#_x0000_t202" style="position:absolute;margin-left:256.1pt;margin-top:-22.5pt;width:249.4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zPsgIAALM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" filled="f" stroked="f">
              <v:textbox inset="0,0,0,0">
                <w:txbxContent>
                  <w:p w:rsidR="00FC25C3" w:rsidRPr="0029233C" w:rsidRDefault="00FC25C3" w:rsidP="001B4583">
                    <w:pPr>
                      <w:spacing w:after="0" w:line="240" w:lineRule="auto"/>
                      <w:ind w:left="284"/>
                      <w:rPr>
                        <w:rFonts w:ascii="Arial" w:hAnsi="Arial" w:cs="Arial"/>
                      </w:rPr>
                    </w:pPr>
                    <w:r w:rsidRPr="0029233C">
                      <w:rPr>
                        <w:rFonts w:ascii="Arial" w:hAnsi="Arial" w:cs="Arial"/>
                      </w:rPr>
                      <w:t>ГИП 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-59690</wp:posOffset>
              </wp:positionH>
              <wp:positionV relativeFrom="paragraph">
                <wp:posOffset>-283210</wp:posOffset>
              </wp:positionV>
              <wp:extent cx="3312160" cy="361950"/>
              <wp:effectExtent l="0" t="0" r="2540" b="0"/>
              <wp:wrapNone/>
              <wp:docPr id="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1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5C3" w:rsidRPr="0029233C" w:rsidRDefault="00FC25C3" w:rsidP="001B4583">
                          <w:pPr>
                            <w:spacing w:after="0" w:line="240" w:lineRule="auto"/>
                            <w:ind w:left="284"/>
                            <w:rPr>
                              <w:rFonts w:ascii="Arial" w:hAnsi="Arial" w:cs="Arial"/>
                            </w:rPr>
                          </w:pPr>
                          <w:r w:rsidRPr="0029233C">
                            <w:rPr>
                              <w:rFonts w:ascii="Arial" w:hAnsi="Arial" w:cs="Arial"/>
                            </w:rPr>
                            <w:t>Заказчик _______________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0" type="#_x0000_t202" style="position:absolute;margin-left:-4.7pt;margin-top:-22.3pt;width:260.8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" filled="f" stroked="f">
              <v:textbox inset="0,0,0,0">
                <w:txbxContent>
                  <w:p w:rsidR="00FC25C3" w:rsidRPr="0029233C" w:rsidRDefault="00FC25C3" w:rsidP="001B4583">
                    <w:pPr>
                      <w:spacing w:after="0" w:line="240" w:lineRule="auto"/>
                      <w:ind w:left="284"/>
                      <w:rPr>
                        <w:rFonts w:ascii="Arial" w:hAnsi="Arial" w:cs="Arial"/>
                      </w:rPr>
                    </w:pPr>
                    <w:r w:rsidRPr="0029233C">
                      <w:rPr>
                        <w:rFonts w:ascii="Arial" w:hAnsi="Arial" w:cs="Arial"/>
                      </w:rPr>
                      <w:t>Заказчик 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3246755</wp:posOffset>
              </wp:positionH>
              <wp:positionV relativeFrom="paragraph">
                <wp:posOffset>-285750</wp:posOffset>
              </wp:positionV>
              <wp:extent cx="635" cy="361950"/>
              <wp:effectExtent l="0" t="0" r="37465" b="19050"/>
              <wp:wrapNone/>
              <wp:docPr id="7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361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255.65pt;margin-top:-22.5pt;width:.05pt;height:28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6414770</wp:posOffset>
              </wp:positionH>
              <wp:positionV relativeFrom="paragraph">
                <wp:posOffset>-106046</wp:posOffset>
              </wp:positionV>
              <wp:extent cx="360045" cy="0"/>
              <wp:effectExtent l="0" t="0" r="20955" b="19050"/>
              <wp:wrapNone/>
              <wp:docPr id="6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2" o:spid="_x0000_s1026" type="#_x0000_t32" style="position:absolute;margin-left:505.1pt;margin-top:-8.35pt;width:28.35pt;height:0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67456" behindDoc="0" locked="0" layoutInCell="1" allowOverlap="1">
              <wp:simplePos x="0" y="0"/>
              <wp:positionH relativeFrom="column">
                <wp:posOffset>6414769</wp:posOffset>
              </wp:positionH>
              <wp:positionV relativeFrom="paragraph">
                <wp:posOffset>-285750</wp:posOffset>
              </wp:positionV>
              <wp:extent cx="0" cy="360045"/>
              <wp:effectExtent l="0" t="0" r="19050" b="20955"/>
              <wp:wrapNone/>
              <wp:docPr id="5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1" o:spid="_x0000_s1026" type="#_x0000_t32" style="position:absolute;margin-left:505.1pt;margin-top:-22.5pt;width:0;height:28.3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-65405</wp:posOffset>
              </wp:positionH>
              <wp:positionV relativeFrom="paragraph">
                <wp:posOffset>-285751</wp:posOffset>
              </wp:positionV>
              <wp:extent cx="6840220" cy="0"/>
              <wp:effectExtent l="0" t="0" r="17780" b="19050"/>
              <wp:wrapNone/>
              <wp:docPr id="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" o:spid="_x0000_s1026" type="#_x0000_t32" style="position:absolute;margin-left:-5.15pt;margin-top:-22.5pt;width:538.6pt;height:0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" strokeweight="1pt"/>
          </w:pict>
        </mc:Fallback>
      </mc:AlternateContent>
    </w:r>
  </w:p>
  <w:p w:rsidR="00FC25C3" w:rsidRDefault="00FC25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5C" w:rsidRDefault="00214E5C" w:rsidP="000E7E72">
      <w:pPr>
        <w:spacing w:after="0" w:line="240" w:lineRule="auto"/>
      </w:pPr>
      <w:r>
        <w:separator/>
      </w:r>
    </w:p>
  </w:footnote>
  <w:footnote w:type="continuationSeparator" w:id="0">
    <w:p w:rsidR="00214E5C" w:rsidRDefault="00214E5C" w:rsidP="000E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C3" w:rsidRPr="0026283F" w:rsidRDefault="008A1BBB" w:rsidP="000B160C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-59690</wp:posOffset>
              </wp:positionH>
              <wp:positionV relativeFrom="paragraph">
                <wp:posOffset>148590</wp:posOffset>
              </wp:positionV>
              <wp:extent cx="6840220" cy="10111740"/>
              <wp:effectExtent l="0" t="0" r="17780" b="22860"/>
              <wp:wrapNone/>
              <wp:docPr id="1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011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5C3" w:rsidRDefault="00FC25C3" w:rsidP="001B45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.7pt;margin-top:11.7pt;width:538.6pt;height:7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" strokeweight="1pt">
              <v:textbox>
                <w:txbxContent>
                  <w:p w:rsidR="00FC25C3" w:rsidRDefault="00FC25C3" w:rsidP="001B4583"/>
                </w:txbxContent>
              </v:textbox>
            </v:shape>
          </w:pict>
        </mc:Fallback>
      </mc:AlternateContent>
    </w:r>
    <w:r w:rsidR="00FC25C3" w:rsidRPr="0026283F">
      <w:rPr>
        <w:rFonts w:ascii="Times New Roman" w:hAnsi="Times New Roman" w:cs="Times New Roman"/>
      </w:rPr>
      <w:t>Приложение к договору №</w:t>
    </w:r>
    <w:r w:rsidR="002F399E" w:rsidRPr="0026283F">
      <w:rPr>
        <w:rFonts w:ascii="Times New Roman" w:hAnsi="Times New Roman" w:cs="Times New Roman"/>
      </w:rPr>
      <w:t xml:space="preserve">                                 </w:t>
    </w:r>
    <w:proofErr w:type="gramStart"/>
    <w:r w:rsidR="00FC25C3" w:rsidRPr="0026283F">
      <w:rPr>
        <w:rFonts w:ascii="Times New Roman" w:hAnsi="Times New Roman" w:cs="Times New Roman"/>
      </w:rPr>
      <w:t>от</w:t>
    </w:r>
    <w:proofErr w:type="gramEnd"/>
  </w:p>
  <w:p w:rsidR="00FC25C3" w:rsidRPr="00294587" w:rsidRDefault="00FC25C3" w:rsidP="000E7E72">
    <w:pPr>
      <w:pStyle w:val="a3"/>
      <w:jc w:val="right"/>
      <w:rPr>
        <w:rFonts w:ascii="Arial Narrow" w:hAnsi="Arial Narrow" w:cs="Times New Roman"/>
        <w:bCs/>
        <w:iCs/>
        <w:sz w:val="20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C3" w:rsidRPr="0026283F" w:rsidRDefault="008A1BBB" w:rsidP="00213D01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148590</wp:posOffset>
              </wp:positionV>
              <wp:extent cx="6840220" cy="10111740"/>
              <wp:effectExtent l="0" t="0" r="17780" b="2286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011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5C3" w:rsidRDefault="00FC25C3" w:rsidP="007A15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-3.05pt;margin-top:11.7pt;width:538.6pt;height:7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" strokeweight="1pt">
              <v:textbox>
                <w:txbxContent>
                  <w:p w:rsidR="00FC25C3" w:rsidRDefault="00FC25C3" w:rsidP="007A15EB"/>
                </w:txbxContent>
              </v:textbox>
            </v:shape>
          </w:pict>
        </mc:Fallback>
      </mc:AlternateContent>
    </w:r>
    <w:r w:rsidR="00FC25C3" w:rsidRPr="0026283F">
      <w:rPr>
        <w:rFonts w:ascii="Times New Roman" w:hAnsi="Times New Roman" w:cs="Times New Roman"/>
      </w:rPr>
      <w:t>Приложение к договору №</w:t>
    </w:r>
    <w:r w:rsidR="002F399E" w:rsidRPr="0026283F">
      <w:rPr>
        <w:rFonts w:ascii="Times New Roman" w:hAnsi="Times New Roman" w:cs="Times New Roman"/>
      </w:rPr>
      <w:t xml:space="preserve">                            </w:t>
    </w:r>
    <w:proofErr w:type="gramStart"/>
    <w:r w:rsidR="00FC25C3" w:rsidRPr="0026283F">
      <w:rPr>
        <w:rFonts w:ascii="Times New Roman" w:hAnsi="Times New Roman" w:cs="Times New Roman"/>
      </w:rPr>
      <w:t>от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99"/>
    <w:multiLevelType w:val="multilevel"/>
    <w:tmpl w:val="74DA661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CE6631"/>
    <w:multiLevelType w:val="hybridMultilevel"/>
    <w:tmpl w:val="9E8E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7B4E"/>
    <w:multiLevelType w:val="hybridMultilevel"/>
    <w:tmpl w:val="4898595C"/>
    <w:lvl w:ilvl="0" w:tplc="267E2294">
      <w:start w:val="1"/>
      <w:numFmt w:val="decimal"/>
      <w:lvlText w:val="%1."/>
      <w:lvlJc w:val="center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965D9"/>
    <w:multiLevelType w:val="hybridMultilevel"/>
    <w:tmpl w:val="1482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3480"/>
    <w:multiLevelType w:val="hybridMultilevel"/>
    <w:tmpl w:val="E92CDA12"/>
    <w:lvl w:ilvl="0" w:tplc="353A79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242243"/>
    <w:multiLevelType w:val="multilevel"/>
    <w:tmpl w:val="13C86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7A2301A"/>
    <w:multiLevelType w:val="hybridMultilevel"/>
    <w:tmpl w:val="6272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0124F"/>
    <w:multiLevelType w:val="hybridMultilevel"/>
    <w:tmpl w:val="8C4A7A72"/>
    <w:lvl w:ilvl="0" w:tplc="A9F0C70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72"/>
    <w:rsid w:val="00035EAF"/>
    <w:rsid w:val="00040076"/>
    <w:rsid w:val="000B160C"/>
    <w:rsid w:val="000C0FF9"/>
    <w:rsid w:val="000E7E72"/>
    <w:rsid w:val="000F46E5"/>
    <w:rsid w:val="00140B99"/>
    <w:rsid w:val="00165ABA"/>
    <w:rsid w:val="00184450"/>
    <w:rsid w:val="0019020C"/>
    <w:rsid w:val="001B4583"/>
    <w:rsid w:val="00201AEE"/>
    <w:rsid w:val="00213D01"/>
    <w:rsid w:val="00214E5C"/>
    <w:rsid w:val="0026283F"/>
    <w:rsid w:val="00276039"/>
    <w:rsid w:val="002839E6"/>
    <w:rsid w:val="0029233C"/>
    <w:rsid w:val="00294587"/>
    <w:rsid w:val="002A1BAB"/>
    <w:rsid w:val="002D7FC8"/>
    <w:rsid w:val="002F399E"/>
    <w:rsid w:val="00316C9B"/>
    <w:rsid w:val="00344C09"/>
    <w:rsid w:val="00351ABD"/>
    <w:rsid w:val="00381FCC"/>
    <w:rsid w:val="003A7B3E"/>
    <w:rsid w:val="00475905"/>
    <w:rsid w:val="004A3AAE"/>
    <w:rsid w:val="004F094A"/>
    <w:rsid w:val="005002A3"/>
    <w:rsid w:val="00535159"/>
    <w:rsid w:val="005E0105"/>
    <w:rsid w:val="00605797"/>
    <w:rsid w:val="00611390"/>
    <w:rsid w:val="00661BCD"/>
    <w:rsid w:val="006B6B8E"/>
    <w:rsid w:val="006D2B83"/>
    <w:rsid w:val="006E1850"/>
    <w:rsid w:val="00701553"/>
    <w:rsid w:val="007240AC"/>
    <w:rsid w:val="007A15EB"/>
    <w:rsid w:val="007B0D5A"/>
    <w:rsid w:val="007C3383"/>
    <w:rsid w:val="007E2F82"/>
    <w:rsid w:val="008A1BBB"/>
    <w:rsid w:val="008E1ADC"/>
    <w:rsid w:val="008E296F"/>
    <w:rsid w:val="008F2EBA"/>
    <w:rsid w:val="008F4530"/>
    <w:rsid w:val="0091336B"/>
    <w:rsid w:val="00994AD9"/>
    <w:rsid w:val="009E67E5"/>
    <w:rsid w:val="009F09E7"/>
    <w:rsid w:val="00A7398A"/>
    <w:rsid w:val="00A753A0"/>
    <w:rsid w:val="00A97BB9"/>
    <w:rsid w:val="00AC544A"/>
    <w:rsid w:val="00B033F7"/>
    <w:rsid w:val="00B34722"/>
    <w:rsid w:val="00B81C80"/>
    <w:rsid w:val="00BA0B7A"/>
    <w:rsid w:val="00C52EE4"/>
    <w:rsid w:val="00C57F84"/>
    <w:rsid w:val="00C66088"/>
    <w:rsid w:val="00CD3262"/>
    <w:rsid w:val="00CD5462"/>
    <w:rsid w:val="00CE3F30"/>
    <w:rsid w:val="00CF155E"/>
    <w:rsid w:val="00D12CE7"/>
    <w:rsid w:val="00D17D8C"/>
    <w:rsid w:val="00D44BC9"/>
    <w:rsid w:val="00DD3551"/>
    <w:rsid w:val="00E572FF"/>
    <w:rsid w:val="00ED346C"/>
    <w:rsid w:val="00F560BE"/>
    <w:rsid w:val="00F9790B"/>
    <w:rsid w:val="00FC25C3"/>
    <w:rsid w:val="00FD7CAF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E72"/>
  </w:style>
  <w:style w:type="paragraph" w:styleId="a5">
    <w:name w:val="footer"/>
    <w:basedOn w:val="a"/>
    <w:link w:val="a6"/>
    <w:uiPriority w:val="99"/>
    <w:unhideWhenUsed/>
    <w:rsid w:val="000E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E72"/>
  </w:style>
  <w:style w:type="paragraph" w:styleId="a7">
    <w:name w:val="Balloon Text"/>
    <w:basedOn w:val="a"/>
    <w:link w:val="a8"/>
    <w:uiPriority w:val="99"/>
    <w:semiHidden/>
    <w:unhideWhenUsed/>
    <w:rsid w:val="000E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E7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E7E72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0E7E72"/>
    <w:rPr>
      <w:rFonts w:ascii="Bookman Old Style" w:eastAsia="Times New Roman" w:hAnsi="Bookman Old Style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0E7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E01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A753A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rsid w:val="00A753A0"/>
    <w:rPr>
      <w:color w:val="000080"/>
      <w:u w:val="single"/>
      <w:lang w:val="ru-RU" w:eastAsia="ru-RU" w:bidi="ru-RU"/>
    </w:rPr>
  </w:style>
  <w:style w:type="paragraph" w:customStyle="1" w:styleId="ConsPlusNonformat">
    <w:name w:val="ConsPlusNonformat"/>
    <w:rsid w:val="00A753A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e">
    <w:name w:val="List Paragraph"/>
    <w:basedOn w:val="ad"/>
    <w:rsid w:val="00A753A0"/>
  </w:style>
  <w:style w:type="paragraph" w:customStyle="1" w:styleId="Default">
    <w:name w:val="Default"/>
    <w:rsid w:val="0091336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E72"/>
  </w:style>
  <w:style w:type="paragraph" w:styleId="a5">
    <w:name w:val="footer"/>
    <w:basedOn w:val="a"/>
    <w:link w:val="a6"/>
    <w:uiPriority w:val="99"/>
    <w:unhideWhenUsed/>
    <w:rsid w:val="000E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E72"/>
  </w:style>
  <w:style w:type="paragraph" w:styleId="a7">
    <w:name w:val="Balloon Text"/>
    <w:basedOn w:val="a"/>
    <w:link w:val="a8"/>
    <w:uiPriority w:val="99"/>
    <w:semiHidden/>
    <w:unhideWhenUsed/>
    <w:rsid w:val="000E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E7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E7E72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0E7E72"/>
    <w:rPr>
      <w:rFonts w:ascii="Bookman Old Style" w:eastAsia="Times New Roman" w:hAnsi="Bookman Old Style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0E7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E01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A753A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rsid w:val="00A753A0"/>
    <w:rPr>
      <w:color w:val="000080"/>
      <w:u w:val="single"/>
      <w:lang w:val="ru-RU" w:eastAsia="ru-RU" w:bidi="ru-RU"/>
    </w:rPr>
  </w:style>
  <w:style w:type="paragraph" w:customStyle="1" w:styleId="ConsPlusNonformat">
    <w:name w:val="ConsPlusNonformat"/>
    <w:rsid w:val="00A753A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e">
    <w:name w:val="List Paragraph"/>
    <w:basedOn w:val="ad"/>
    <w:rsid w:val="00A753A0"/>
  </w:style>
  <w:style w:type="paragraph" w:customStyle="1" w:styleId="Default">
    <w:name w:val="Default"/>
    <w:rsid w:val="0091336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5A6D-2BF5-47EF-897B-FCFBBF99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Муллаянова Альбина</cp:lastModifiedBy>
  <cp:revision>3</cp:revision>
  <cp:lastPrinted>2021-11-18T10:25:00Z</cp:lastPrinted>
  <dcterms:created xsi:type="dcterms:W3CDTF">2022-04-11T10:32:00Z</dcterms:created>
  <dcterms:modified xsi:type="dcterms:W3CDTF">2022-04-11T10:35:00Z</dcterms:modified>
</cp:coreProperties>
</file>